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様式第１号（第６条関係）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月　日</w:t>
      </w: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名護市長　殿</w:t>
      </w:r>
    </w:p>
    <w:p>
      <w:pPr>
        <w:pStyle w:val="0"/>
        <w:overflowPunct w:val="0"/>
        <w:autoSpaceDE w:val="0"/>
        <w:autoSpaceDN w:val="0"/>
        <w:ind w:right="240" w:rightChars="1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ind w:right="240" w:righ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氏　　名</w:t>
      </w:r>
    </w:p>
    <w:p>
      <w:pPr>
        <w:pStyle w:val="0"/>
        <w:overflowPunct w:val="0"/>
        <w:autoSpaceDE w:val="0"/>
        <w:autoSpaceDN w:val="0"/>
        <w:ind w:right="240" w:righ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住　　所</w:t>
      </w:r>
    </w:p>
    <w:p>
      <w:pPr>
        <w:pStyle w:val="0"/>
        <w:overflowPunct w:val="0"/>
        <w:autoSpaceDE w:val="0"/>
        <w:autoSpaceDN w:val="0"/>
        <w:ind w:right="240" w:righ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勤務施設</w:t>
      </w:r>
    </w:p>
    <w:p>
      <w:pPr>
        <w:pStyle w:val="0"/>
        <w:overflowPunct w:val="0"/>
        <w:autoSpaceDE w:val="0"/>
        <w:autoSpaceDN w:val="0"/>
        <w:ind w:right="240" w:righ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先</w:t>
      </w: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名護市保育士等継続応援給付事業助成金交付申請書</w:t>
      </w: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下記のとおり、名護市保育士等継続応援給付事業助成金の交付を受けたいので、名護市保育士等継続応援給付事</w:t>
      </w:r>
      <w:r>
        <w:rPr>
          <w:rFonts w:hint="eastAsia" w:ascii="ＭＳ 明朝" w:hAnsi="ＭＳ 明朝" w:eastAsia="ＭＳ 明朝"/>
          <w:color w:val="auto"/>
          <w:sz w:val="24"/>
        </w:rPr>
        <w:t>業助成金交付</w:t>
      </w:r>
      <w:r>
        <w:rPr>
          <w:rFonts w:hint="eastAsia" w:ascii="ＭＳ 明朝" w:hAnsi="ＭＳ 明朝" w:eastAsia="ＭＳ 明朝"/>
          <w:sz w:val="24"/>
        </w:rPr>
        <w:t>要綱第６条の規定により申請します。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overflowPunct w:val="0"/>
        <w:autoSpaceDE w:val="0"/>
        <w:autoSpaceDN w:val="0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17"/>
        <w:overflowPunct w:val="0"/>
        <w:autoSpaceDE w:val="0"/>
        <w:autoSpaceDN w:val="0"/>
        <w:ind w:right="96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１　助成金の申請区分及び申請額</w:t>
      </w:r>
    </w:p>
    <w:p>
      <w:pPr>
        <w:pStyle w:val="17"/>
        <w:overflowPunct w:val="0"/>
        <w:autoSpaceDE w:val="0"/>
        <w:autoSpaceDN w:val="0"/>
        <w:ind w:right="960" w:firstLine="270" w:firstLineChars="100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　申請区分：</w:t>
      </w:r>
      <w:r>
        <w:rPr>
          <w:rFonts w:hint="eastAsia"/>
          <w:color w:val="auto"/>
          <w:u w:val="single" w:color="auto"/>
        </w:rPr>
        <w:t>　　　　　</w:t>
      </w:r>
      <w:r>
        <w:rPr>
          <w:rFonts w:hint="eastAsia"/>
          <w:color w:val="auto"/>
          <w:u w:val="single" w:color="auto"/>
        </w:rPr>
        <w:t xml:space="preserve">      </w:t>
      </w:r>
    </w:p>
    <w:p>
      <w:pPr>
        <w:pStyle w:val="17"/>
        <w:overflowPunct w:val="0"/>
        <w:autoSpaceDE w:val="0"/>
        <w:autoSpaceDN w:val="0"/>
        <w:ind w:right="960" w:firstLine="270" w:firstLineChars="100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　勤務形態：</w:t>
      </w:r>
      <w:r>
        <w:rPr>
          <w:rFonts w:hint="eastAsia"/>
          <w:color w:val="auto"/>
          <w:u w:val="single" w:color="auto"/>
        </w:rPr>
        <w:t>　　　　　　　　</w:t>
      </w:r>
    </w:p>
    <w:p>
      <w:pPr>
        <w:pStyle w:val="17"/>
        <w:overflowPunct w:val="0"/>
        <w:autoSpaceDE w:val="0"/>
        <w:autoSpaceDN w:val="0"/>
        <w:ind w:right="960" w:firstLine="540" w:firstLineChars="200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申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請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額：</w:t>
      </w:r>
      <w:r>
        <w:rPr>
          <w:rFonts w:hint="eastAsia"/>
          <w:color w:val="auto"/>
          <w:u w:val="single" w:color="auto"/>
        </w:rPr>
        <w:t>　　　　　　　円</w:t>
      </w:r>
    </w:p>
    <w:p>
      <w:pPr>
        <w:pStyle w:val="17"/>
        <w:overflowPunct w:val="0"/>
        <w:autoSpaceDE w:val="0"/>
        <w:autoSpaceDN w:val="0"/>
        <w:ind w:right="960"/>
        <w:jc w:val="both"/>
        <w:rPr>
          <w:rFonts w:hint="default"/>
          <w:color w:val="auto"/>
          <w:u w:val="single" w:color="auto"/>
        </w:rPr>
      </w:pPr>
    </w:p>
    <w:p>
      <w:pPr>
        <w:pStyle w:val="17"/>
        <w:overflowPunct w:val="0"/>
        <w:autoSpaceDE w:val="0"/>
        <w:autoSpaceDN w:val="0"/>
        <w:ind w:right="96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２　添付資料</w:t>
      </w:r>
    </w:p>
    <w:p>
      <w:pPr>
        <w:pStyle w:val="17"/>
        <w:numPr>
          <w:ilvl w:val="0"/>
          <w:numId w:val="1"/>
        </w:numPr>
        <w:overflowPunct w:val="0"/>
        <w:autoSpaceDE w:val="0"/>
        <w:autoSpaceDN w:val="0"/>
        <w:ind w:right="96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雇用証明書</w:t>
      </w:r>
    </w:p>
    <w:p>
      <w:pPr>
        <w:pStyle w:val="17"/>
        <w:numPr>
          <w:ilvl w:val="0"/>
          <w:numId w:val="1"/>
        </w:numPr>
        <w:overflowPunct w:val="0"/>
        <w:autoSpaceDE w:val="0"/>
        <w:autoSpaceDN w:val="0"/>
        <w:ind w:right="96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申請者情報一覧</w:t>
      </w:r>
    </w:p>
    <w:p>
      <w:pPr>
        <w:pStyle w:val="17"/>
        <w:numPr>
          <w:ilvl w:val="0"/>
          <w:numId w:val="1"/>
        </w:numPr>
        <w:overflowPunct w:val="0"/>
        <w:autoSpaceDE w:val="0"/>
        <w:autoSpaceDN w:val="0"/>
        <w:ind w:right="96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誓約兼同意書</w:t>
      </w:r>
    </w:p>
    <w:p>
      <w:pPr>
        <w:pStyle w:val="17"/>
        <w:numPr>
          <w:ilvl w:val="0"/>
          <w:numId w:val="1"/>
        </w:numPr>
        <w:overflowPunct w:val="0"/>
        <w:autoSpaceDE w:val="0"/>
        <w:autoSpaceDN w:val="0"/>
        <w:ind w:right="96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資格証等の写し</w:t>
      </w:r>
    </w:p>
    <w:p>
      <w:pPr>
        <w:pStyle w:val="17"/>
        <w:numPr>
          <w:ilvl w:val="0"/>
          <w:numId w:val="1"/>
        </w:numPr>
        <w:overflowPunct w:val="0"/>
        <w:autoSpaceDE w:val="0"/>
        <w:autoSpaceDN w:val="0"/>
        <w:ind w:right="960"/>
        <w:jc w:val="both"/>
        <w:rPr>
          <w:rFonts w:hint="eastAsia"/>
        </w:rPr>
      </w:pPr>
      <w:r>
        <w:rPr>
          <w:rFonts w:hint="eastAsia"/>
          <w:color w:val="auto"/>
        </w:rPr>
        <w:t>その他市長が必要とする書類</w:t>
      </w:r>
      <w:bookmarkStart w:id="0" w:name="_GoBack"/>
      <w:bookmarkEnd w:id="0"/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8765300"/>
    <w:lvl w:ilvl="0" w:tplc="C43471D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 w:themeColor="text1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color w:val="000000" w:themeColor="text1"/>
      <w:sz w:val="24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 w:themeColor="text1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color w:val="000000" w:themeColor="text1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200</Characters>
  <Application>JUST Note</Application>
  <Lines>32</Lines>
  <Paragraphs>20</Paragraphs>
  <Company>HP</Company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22PC-123</dc:creator>
  <cp:lastModifiedBy>22PC-123</cp:lastModifiedBy>
  <dcterms:created xsi:type="dcterms:W3CDTF">2025-06-26T06:22:00Z</dcterms:created>
  <dcterms:modified xsi:type="dcterms:W3CDTF">2025-06-26T06:22:00Z</dcterms:modified>
  <cp:revision>0</cp:revision>
</cp:coreProperties>
</file>